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F509" w14:textId="2C5E777D" w:rsidR="004C477A" w:rsidRDefault="004C477A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  <w:bookmarkStart w:id="0" w:name="_Hlk15901963"/>
      <w:r w:rsidRPr="00EC043C">
        <w:rPr>
          <w:rFonts w:eastAsia="Times New Roman" w:cs="Arial"/>
          <w:b/>
          <w:sz w:val="48"/>
          <w:szCs w:val="48"/>
          <w:lang w:eastAsia="sk-SK"/>
        </w:rPr>
        <w:t>Zmeny cestovných poriadkov od</w:t>
      </w:r>
      <w:r>
        <w:rPr>
          <w:rFonts w:eastAsia="Times New Roman" w:cs="Arial"/>
          <w:b/>
          <w:sz w:val="48"/>
          <w:szCs w:val="48"/>
          <w:lang w:eastAsia="sk-SK"/>
        </w:rPr>
        <w:t xml:space="preserve"> 01.07.202</w:t>
      </w:r>
      <w:bookmarkEnd w:id="0"/>
      <w:r>
        <w:rPr>
          <w:rFonts w:eastAsia="Times New Roman" w:cs="Arial"/>
          <w:b/>
          <w:sz w:val="48"/>
          <w:szCs w:val="48"/>
          <w:lang w:eastAsia="sk-SK"/>
        </w:rPr>
        <w:t>1</w:t>
      </w:r>
    </w:p>
    <w:p w14:paraId="1AB70266" w14:textId="77777777" w:rsidR="007635C5" w:rsidRDefault="007635C5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</w:p>
    <w:p w14:paraId="3152880A" w14:textId="77777777" w:rsidR="00C35DF3" w:rsidRPr="00997267" w:rsidRDefault="00C35DF3" w:rsidP="00C35DF3">
      <w:pPr>
        <w:spacing w:before="240"/>
        <w:rPr>
          <w:rFonts w:cstheme="majorBidi"/>
          <w:b/>
          <w:bCs/>
          <w:color w:val="auto"/>
          <w:sz w:val="28"/>
          <w:szCs w:val="28"/>
          <w:u w:val="single"/>
        </w:rPr>
      </w:pPr>
      <w:r w:rsidRPr="0002716E">
        <w:rPr>
          <w:rFonts w:cstheme="majorBidi"/>
          <w:b/>
          <w:bCs/>
          <w:color w:val="auto"/>
          <w:sz w:val="28"/>
          <w:szCs w:val="28"/>
          <w:u w:val="single"/>
        </w:rPr>
        <w:t>108409 Senec - Šamorín, IDS BK 629 Senec-Ture</w:t>
      </w:r>
      <w:r>
        <w:rPr>
          <w:rFonts w:cstheme="majorBidi"/>
          <w:b/>
          <w:bCs/>
          <w:color w:val="auto"/>
          <w:sz w:val="28"/>
          <w:szCs w:val="28"/>
          <w:u w:val="single"/>
        </w:rPr>
        <w:t>ň</w:t>
      </w:r>
      <w:r w:rsidRPr="0002716E">
        <w:rPr>
          <w:rFonts w:cstheme="majorBidi"/>
          <w:b/>
          <w:bCs/>
          <w:color w:val="auto"/>
          <w:sz w:val="28"/>
          <w:szCs w:val="28"/>
          <w:u w:val="single"/>
        </w:rPr>
        <w:t>; IDS BK 649 Senec-Šamorín</w:t>
      </w:r>
    </w:p>
    <w:p w14:paraId="4639B0D6" w14:textId="77777777" w:rsidR="00C35DF3" w:rsidRPr="00BF1E31" w:rsidRDefault="00C35DF3" w:rsidP="00C35DF3">
      <w:pPr>
        <w:spacing w:before="240"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Spoj č. 55 (X) -</w:t>
      </w:r>
      <w:r w:rsidRPr="00BF1E31">
        <w:rPr>
          <w:color w:val="auto"/>
        </w:rPr>
        <w:t xml:space="preserve">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18:21 hod. a s príchodom Zlaté Klasy, </w:t>
      </w:r>
      <w:proofErr w:type="spellStart"/>
      <w:r w:rsidRPr="00BF1E31">
        <w:rPr>
          <w:color w:val="auto"/>
        </w:rPr>
        <w:t>Rastice</w:t>
      </w:r>
      <w:proofErr w:type="spellEnd"/>
      <w:r w:rsidRPr="00BF1E31">
        <w:rPr>
          <w:color w:val="auto"/>
        </w:rPr>
        <w:t>, Jednota o 18:45 hod., zrušený</w:t>
      </w:r>
    </w:p>
    <w:p w14:paraId="2E41ED57" w14:textId="77777777" w:rsidR="00C35DF3" w:rsidRPr="00BF1E31" w:rsidRDefault="00C35DF3" w:rsidP="00C35DF3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Spoj č. 48 (X) -</w:t>
      </w:r>
      <w:r w:rsidRPr="00BF1E31">
        <w:rPr>
          <w:color w:val="auto"/>
        </w:rPr>
        <w:t xml:space="preserve"> s odchodom Zlaté Klasy, </w:t>
      </w:r>
      <w:proofErr w:type="spellStart"/>
      <w:r w:rsidRPr="00BF1E31">
        <w:rPr>
          <w:color w:val="auto"/>
        </w:rPr>
        <w:t>Rastice</w:t>
      </w:r>
      <w:proofErr w:type="spellEnd"/>
      <w:r w:rsidRPr="00BF1E31">
        <w:rPr>
          <w:color w:val="auto"/>
        </w:rPr>
        <w:t>, Jednota o 18:47 hod. a s príchodom Senec, aut. st. o 19:20 hod., zrušený</w:t>
      </w:r>
    </w:p>
    <w:p w14:paraId="053FC34A" w14:textId="77777777" w:rsidR="00C35DF3" w:rsidRPr="00C35DF3" w:rsidRDefault="00C35DF3" w:rsidP="00C35DF3"/>
    <w:sectPr w:rsidR="00C35DF3" w:rsidRPr="00C35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D2F6" w14:textId="77777777" w:rsidR="003D7B8F" w:rsidRDefault="003D7B8F" w:rsidP="00194DFD">
      <w:pPr>
        <w:spacing w:after="0" w:line="240" w:lineRule="auto"/>
      </w:pPr>
      <w:r>
        <w:separator/>
      </w:r>
    </w:p>
  </w:endnote>
  <w:endnote w:type="continuationSeparator" w:id="0">
    <w:p w14:paraId="19A89B46" w14:textId="77777777" w:rsidR="003D7B8F" w:rsidRDefault="003D7B8F" w:rsidP="0019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725E" w14:textId="77777777" w:rsidR="003D7B8F" w:rsidRDefault="003D7B8F" w:rsidP="00194DFD">
      <w:pPr>
        <w:spacing w:after="0" w:line="240" w:lineRule="auto"/>
      </w:pPr>
      <w:r>
        <w:separator/>
      </w:r>
    </w:p>
  </w:footnote>
  <w:footnote w:type="continuationSeparator" w:id="0">
    <w:p w14:paraId="0D0FF39E" w14:textId="77777777" w:rsidR="003D7B8F" w:rsidRDefault="003D7B8F" w:rsidP="0019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FFF" w14:textId="5B95E0A3" w:rsidR="00194DFD" w:rsidRDefault="00194DFD">
    <w:pPr>
      <w:pStyle w:val="Hlavika"/>
    </w:pPr>
    <w:bookmarkStart w:id="1" w:name="_Hlk15901951"/>
    <w:bookmarkStart w:id="2" w:name="_Hlk15901952"/>
    <w:r>
      <w:rPr>
        <w:noProof/>
      </w:rPr>
      <w:drawing>
        <wp:inline distT="0" distB="0" distL="0" distR="0" wp14:anchorId="1FD7A675" wp14:editId="2F1996CB">
          <wp:extent cx="1889760" cy="190500"/>
          <wp:effectExtent l="0" t="0" r="0" b="0"/>
          <wp:docPr id="1" name="1152586D-8DA7-48FB-ACAE-50428E8C4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52586D-8DA7-48FB-ACAE-50428E8C40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8BF"/>
    <w:multiLevelType w:val="hybridMultilevel"/>
    <w:tmpl w:val="73423D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9C4"/>
    <w:multiLevelType w:val="hybridMultilevel"/>
    <w:tmpl w:val="1584AAA6"/>
    <w:lvl w:ilvl="0" w:tplc="3EC6B9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FD"/>
    <w:rsid w:val="00086D74"/>
    <w:rsid w:val="001136A5"/>
    <w:rsid w:val="00165F97"/>
    <w:rsid w:val="00194DFD"/>
    <w:rsid w:val="001D0689"/>
    <w:rsid w:val="002F38CC"/>
    <w:rsid w:val="003D7B8F"/>
    <w:rsid w:val="00431816"/>
    <w:rsid w:val="00495378"/>
    <w:rsid w:val="004976BD"/>
    <w:rsid w:val="004C37B6"/>
    <w:rsid w:val="004C477A"/>
    <w:rsid w:val="005426F8"/>
    <w:rsid w:val="005858E3"/>
    <w:rsid w:val="00721634"/>
    <w:rsid w:val="0073422F"/>
    <w:rsid w:val="007635C5"/>
    <w:rsid w:val="007D52E8"/>
    <w:rsid w:val="00AD7FB3"/>
    <w:rsid w:val="00B26EFF"/>
    <w:rsid w:val="00C35DF3"/>
    <w:rsid w:val="00DA617D"/>
    <w:rsid w:val="00DB01DF"/>
    <w:rsid w:val="00E50C3D"/>
    <w:rsid w:val="00E51751"/>
    <w:rsid w:val="00E51FE0"/>
    <w:rsid w:val="00E554AB"/>
    <w:rsid w:val="00EB0CB1"/>
    <w:rsid w:val="00FD4F47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B6BD"/>
  <w15:chartTrackingRefBased/>
  <w15:docId w15:val="{D3E05484-531F-49EC-8F06-38EFD4C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DFD"/>
    <w:rPr>
      <w:rFonts w:ascii="Arial" w:hAnsi="Arial"/>
      <w:color w:val="000000" w:themeColor="text1"/>
      <w:sz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194DFD"/>
    <w:pPr>
      <w:keepNext/>
      <w:keepLines/>
      <w:spacing w:after="0" w:line="240" w:lineRule="auto"/>
      <w:jc w:val="both"/>
      <w:outlineLvl w:val="1"/>
    </w:pPr>
    <w:rPr>
      <w:rFonts w:cstheme="majorBidi"/>
      <w:b/>
      <w:bCs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FD"/>
    <w:rPr>
      <w:rFonts w:ascii="Arial" w:hAnsi="Arial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DFD"/>
    <w:rPr>
      <w:rFonts w:ascii="Arial" w:hAnsi="Arial"/>
      <w:color w:val="000000" w:themeColor="text1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94DFD"/>
    <w:rPr>
      <w:rFonts w:ascii="Arial" w:hAnsi="Arial" w:cstheme="majorBidi"/>
      <w:b/>
      <w:bCs/>
      <w:color w:val="000000" w:themeColor="text1"/>
      <w:sz w:val="28"/>
      <w:szCs w:val="28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194DFD"/>
    <w:pPr>
      <w:keepNext/>
      <w:spacing w:after="0" w:line="240" w:lineRule="auto"/>
      <w:jc w:val="both"/>
    </w:pPr>
    <w:rPr>
      <w:rFonts w:cs="Arial"/>
      <w:b/>
      <w:i/>
      <w:szCs w:val="24"/>
    </w:rPr>
  </w:style>
  <w:style w:type="character" w:customStyle="1" w:styleId="SpojeChar">
    <w:name w:val="Spoje Char"/>
    <w:basedOn w:val="Predvolenpsmoodseku"/>
    <w:link w:val="Spoje"/>
    <w:rsid w:val="00194DFD"/>
    <w:rPr>
      <w:rFonts w:ascii="Arial" w:hAnsi="Arial" w:cs="Arial"/>
      <w:b/>
      <w:i/>
      <w:color w:val="000000" w:themeColor="text1"/>
      <w:sz w:val="24"/>
      <w:szCs w:val="24"/>
    </w:rPr>
  </w:style>
  <w:style w:type="paragraph" w:styleId="Odsekzoznamu">
    <w:name w:val="List Paragraph"/>
    <w:basedOn w:val="Normlny"/>
    <w:uiPriority w:val="34"/>
    <w:qFormat/>
    <w:rsid w:val="0019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Sučíková</dc:creator>
  <cp:keywords/>
  <dc:description/>
  <cp:lastModifiedBy>Zlatica Sučíková</cp:lastModifiedBy>
  <cp:revision>15</cp:revision>
  <dcterms:created xsi:type="dcterms:W3CDTF">2021-06-14T10:44:00Z</dcterms:created>
  <dcterms:modified xsi:type="dcterms:W3CDTF">2021-06-14T11:55:00Z</dcterms:modified>
</cp:coreProperties>
</file>